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711" w:rsidRPr="006A1219" w:rsidRDefault="00331711" w:rsidP="00331711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A1219">
        <w:rPr>
          <w:rFonts w:ascii="Times New Roman" w:hAnsi="Times New Roman" w:cs="Times New Roman"/>
          <w:sz w:val="28"/>
          <w:szCs w:val="28"/>
        </w:rPr>
        <w:t>ПРИМЕРНЫЙ ПЕРЕЧЕНЬ ВОПРОСОВ К ЗАЧЕТУ ПО УЧЕБНОЙ ДИСЦИПЛИНЕ «ЭЛЕКТРОННЫЙ МАРКЕТИНГ»</w:t>
      </w:r>
    </w:p>
    <w:p w:rsidR="00331711" w:rsidRPr="006A1219" w:rsidRDefault="00331711" w:rsidP="00331711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31711" w:rsidRPr="006D624B" w:rsidRDefault="00331711" w:rsidP="00331711">
      <w:pPr>
        <w:pStyle w:val="a3"/>
        <w:numPr>
          <w:ilvl w:val="0"/>
          <w:numId w:val="1"/>
        </w:numPr>
        <w:ind w:left="993" w:hanging="633"/>
        <w:jc w:val="both"/>
        <w:rPr>
          <w:sz w:val="28"/>
          <w:szCs w:val="28"/>
        </w:rPr>
      </w:pPr>
      <w:r w:rsidRPr="006D624B">
        <w:rPr>
          <w:rFonts w:hint="eastAsia"/>
          <w:sz w:val="28"/>
          <w:szCs w:val="28"/>
        </w:rPr>
        <w:t>Разработка</w:t>
      </w:r>
      <w:r w:rsidRPr="006D624B">
        <w:rPr>
          <w:sz w:val="28"/>
          <w:szCs w:val="28"/>
        </w:rPr>
        <w:t xml:space="preserve"> </w:t>
      </w:r>
      <w:proofErr w:type="spellStart"/>
      <w:r w:rsidRPr="006D624B">
        <w:rPr>
          <w:sz w:val="28"/>
          <w:szCs w:val="28"/>
        </w:rPr>
        <w:t>digital</w:t>
      </w:r>
      <w:proofErr w:type="spellEnd"/>
      <w:r w:rsidRPr="006D624B">
        <w:rPr>
          <w:sz w:val="28"/>
          <w:szCs w:val="28"/>
        </w:rPr>
        <w:t>-</w:t>
      </w:r>
      <w:r w:rsidRPr="006D624B">
        <w:rPr>
          <w:rFonts w:hint="eastAsia"/>
          <w:sz w:val="28"/>
          <w:szCs w:val="28"/>
        </w:rPr>
        <w:t>стратегии</w:t>
      </w:r>
      <w:r>
        <w:rPr>
          <w:sz w:val="28"/>
          <w:szCs w:val="28"/>
        </w:rPr>
        <w:t>.</w:t>
      </w:r>
    </w:p>
    <w:p w:rsidR="00331711" w:rsidRPr="006D624B" w:rsidRDefault="00331711" w:rsidP="00331711">
      <w:pPr>
        <w:pStyle w:val="a3"/>
        <w:numPr>
          <w:ilvl w:val="0"/>
          <w:numId w:val="1"/>
        </w:numPr>
        <w:ind w:left="993" w:hanging="633"/>
        <w:jc w:val="both"/>
        <w:rPr>
          <w:sz w:val="28"/>
          <w:szCs w:val="28"/>
        </w:rPr>
      </w:pPr>
      <w:r w:rsidRPr="006D624B">
        <w:rPr>
          <w:rFonts w:hint="eastAsia"/>
          <w:sz w:val="28"/>
          <w:szCs w:val="28"/>
        </w:rPr>
        <w:t>Концепция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стратегического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управления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компанией</w:t>
      </w:r>
      <w:r w:rsidRPr="003F2BA5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в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цифровой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экономике</w:t>
      </w:r>
      <w:r>
        <w:rPr>
          <w:sz w:val="28"/>
          <w:szCs w:val="28"/>
        </w:rPr>
        <w:t>.</w:t>
      </w:r>
    </w:p>
    <w:p w:rsidR="00331711" w:rsidRPr="006D624B" w:rsidRDefault="00331711" w:rsidP="00331711">
      <w:pPr>
        <w:pStyle w:val="a3"/>
        <w:numPr>
          <w:ilvl w:val="0"/>
          <w:numId w:val="1"/>
        </w:numPr>
        <w:ind w:left="993" w:hanging="633"/>
        <w:jc w:val="both"/>
        <w:rPr>
          <w:sz w:val="28"/>
          <w:szCs w:val="28"/>
        </w:rPr>
      </w:pPr>
      <w:r w:rsidRPr="006D624B">
        <w:rPr>
          <w:sz w:val="28"/>
          <w:szCs w:val="28"/>
        </w:rPr>
        <w:t>SEO-</w:t>
      </w:r>
      <w:r w:rsidRPr="006D624B">
        <w:rPr>
          <w:rFonts w:hint="eastAsia"/>
          <w:sz w:val="28"/>
          <w:szCs w:val="28"/>
        </w:rPr>
        <w:t>продвижение</w:t>
      </w:r>
      <w:r>
        <w:rPr>
          <w:sz w:val="28"/>
          <w:szCs w:val="28"/>
        </w:rPr>
        <w:t>.</w:t>
      </w:r>
    </w:p>
    <w:p w:rsidR="00331711" w:rsidRPr="006D624B" w:rsidRDefault="00331711" w:rsidP="00331711">
      <w:pPr>
        <w:pStyle w:val="a3"/>
        <w:numPr>
          <w:ilvl w:val="0"/>
          <w:numId w:val="1"/>
        </w:numPr>
        <w:ind w:left="993" w:hanging="633"/>
        <w:jc w:val="both"/>
        <w:rPr>
          <w:sz w:val="28"/>
          <w:szCs w:val="28"/>
        </w:rPr>
      </w:pPr>
      <w:r w:rsidRPr="006D624B">
        <w:rPr>
          <w:rFonts w:hint="eastAsia"/>
          <w:sz w:val="28"/>
          <w:szCs w:val="28"/>
        </w:rPr>
        <w:t>Принципы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работы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поисковых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систем</w:t>
      </w:r>
      <w:r>
        <w:rPr>
          <w:sz w:val="28"/>
          <w:szCs w:val="28"/>
        </w:rPr>
        <w:t>.</w:t>
      </w:r>
    </w:p>
    <w:p w:rsidR="00331711" w:rsidRPr="006D624B" w:rsidRDefault="00331711" w:rsidP="00331711">
      <w:pPr>
        <w:pStyle w:val="a3"/>
        <w:numPr>
          <w:ilvl w:val="0"/>
          <w:numId w:val="1"/>
        </w:numPr>
        <w:ind w:left="993" w:hanging="633"/>
        <w:jc w:val="both"/>
        <w:rPr>
          <w:sz w:val="28"/>
          <w:szCs w:val="28"/>
        </w:rPr>
      </w:pPr>
      <w:r w:rsidRPr="006D624B">
        <w:rPr>
          <w:rFonts w:hint="eastAsia"/>
          <w:sz w:val="28"/>
          <w:szCs w:val="28"/>
        </w:rPr>
        <w:t>Особенности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алгоритмов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ранжирования</w:t>
      </w:r>
      <w:r>
        <w:rPr>
          <w:sz w:val="28"/>
          <w:szCs w:val="28"/>
        </w:rPr>
        <w:t>.</w:t>
      </w:r>
    </w:p>
    <w:p w:rsidR="00331711" w:rsidRPr="006D624B" w:rsidRDefault="00331711" w:rsidP="00331711">
      <w:pPr>
        <w:pStyle w:val="a3"/>
        <w:numPr>
          <w:ilvl w:val="0"/>
          <w:numId w:val="1"/>
        </w:numPr>
        <w:ind w:left="993" w:hanging="633"/>
        <w:jc w:val="both"/>
        <w:rPr>
          <w:sz w:val="28"/>
          <w:szCs w:val="28"/>
        </w:rPr>
      </w:pPr>
      <w:r w:rsidRPr="006D624B">
        <w:rPr>
          <w:rFonts w:hint="eastAsia"/>
          <w:sz w:val="28"/>
          <w:szCs w:val="28"/>
        </w:rPr>
        <w:t>Семантическое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ядро</w:t>
      </w:r>
      <w:r>
        <w:rPr>
          <w:sz w:val="28"/>
          <w:szCs w:val="28"/>
        </w:rPr>
        <w:t>.</w:t>
      </w:r>
    </w:p>
    <w:p w:rsidR="00331711" w:rsidRPr="006D624B" w:rsidRDefault="00331711" w:rsidP="00331711">
      <w:pPr>
        <w:pStyle w:val="a3"/>
        <w:numPr>
          <w:ilvl w:val="0"/>
          <w:numId w:val="1"/>
        </w:numPr>
        <w:ind w:left="993" w:hanging="633"/>
        <w:jc w:val="both"/>
        <w:rPr>
          <w:sz w:val="28"/>
          <w:szCs w:val="28"/>
        </w:rPr>
      </w:pPr>
      <w:proofErr w:type="spellStart"/>
      <w:r w:rsidRPr="006D624B">
        <w:rPr>
          <w:sz w:val="28"/>
          <w:szCs w:val="28"/>
        </w:rPr>
        <w:t>Landing</w:t>
      </w:r>
      <w:proofErr w:type="spellEnd"/>
      <w:r w:rsidRPr="006D624B">
        <w:rPr>
          <w:sz w:val="28"/>
          <w:szCs w:val="28"/>
        </w:rPr>
        <w:t xml:space="preserve"> </w:t>
      </w:r>
      <w:proofErr w:type="spellStart"/>
      <w:r w:rsidRPr="006D624B">
        <w:rPr>
          <w:sz w:val="28"/>
          <w:szCs w:val="28"/>
        </w:rPr>
        <w:t>page</w:t>
      </w:r>
      <w:proofErr w:type="spellEnd"/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и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многостраничный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сайт</w:t>
      </w:r>
      <w:r w:rsidRPr="006D624B">
        <w:rPr>
          <w:sz w:val="28"/>
          <w:szCs w:val="28"/>
        </w:rPr>
        <w:t xml:space="preserve">: </w:t>
      </w:r>
      <w:r w:rsidRPr="006D624B">
        <w:rPr>
          <w:rFonts w:hint="eastAsia"/>
          <w:sz w:val="28"/>
          <w:szCs w:val="28"/>
        </w:rPr>
        <w:t>структура</w:t>
      </w:r>
      <w:r w:rsidRPr="006D624B">
        <w:rPr>
          <w:sz w:val="28"/>
          <w:szCs w:val="28"/>
        </w:rPr>
        <w:t>,</w:t>
      </w:r>
      <w:r w:rsidRPr="003F2BA5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особенности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создания</w:t>
      </w:r>
      <w:r>
        <w:rPr>
          <w:sz w:val="28"/>
          <w:szCs w:val="28"/>
        </w:rPr>
        <w:t>.</w:t>
      </w:r>
    </w:p>
    <w:p w:rsidR="00331711" w:rsidRPr="006D624B" w:rsidRDefault="00331711" w:rsidP="00331711">
      <w:pPr>
        <w:pStyle w:val="a3"/>
        <w:numPr>
          <w:ilvl w:val="0"/>
          <w:numId w:val="1"/>
        </w:numPr>
        <w:ind w:left="993" w:hanging="633"/>
        <w:jc w:val="both"/>
        <w:rPr>
          <w:sz w:val="28"/>
          <w:szCs w:val="28"/>
        </w:rPr>
      </w:pPr>
      <w:r w:rsidRPr="006D624B">
        <w:rPr>
          <w:rFonts w:hint="eastAsia"/>
          <w:sz w:val="28"/>
          <w:szCs w:val="28"/>
        </w:rPr>
        <w:t>Внутренняя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оптимизация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сайта</w:t>
      </w:r>
      <w:r>
        <w:rPr>
          <w:sz w:val="28"/>
          <w:szCs w:val="28"/>
        </w:rPr>
        <w:t>.</w:t>
      </w:r>
    </w:p>
    <w:p w:rsidR="00331711" w:rsidRPr="006D624B" w:rsidRDefault="00331711" w:rsidP="00331711">
      <w:pPr>
        <w:pStyle w:val="a3"/>
        <w:numPr>
          <w:ilvl w:val="0"/>
          <w:numId w:val="1"/>
        </w:numPr>
        <w:ind w:left="993" w:hanging="633"/>
        <w:jc w:val="both"/>
        <w:rPr>
          <w:sz w:val="28"/>
          <w:szCs w:val="28"/>
        </w:rPr>
      </w:pPr>
      <w:r w:rsidRPr="006D624B">
        <w:rPr>
          <w:rFonts w:hint="eastAsia"/>
          <w:sz w:val="28"/>
          <w:szCs w:val="28"/>
        </w:rPr>
        <w:t>Внешняя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оптимизация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сайта</w:t>
      </w:r>
      <w:r>
        <w:rPr>
          <w:sz w:val="28"/>
          <w:szCs w:val="28"/>
        </w:rPr>
        <w:t>.</w:t>
      </w:r>
    </w:p>
    <w:p w:rsidR="00331711" w:rsidRPr="006D624B" w:rsidRDefault="00331711" w:rsidP="00331711">
      <w:pPr>
        <w:pStyle w:val="a3"/>
        <w:numPr>
          <w:ilvl w:val="0"/>
          <w:numId w:val="1"/>
        </w:numPr>
        <w:ind w:left="993" w:hanging="633"/>
        <w:jc w:val="both"/>
        <w:rPr>
          <w:sz w:val="28"/>
          <w:szCs w:val="28"/>
        </w:rPr>
      </w:pPr>
      <w:r w:rsidRPr="006D624B">
        <w:rPr>
          <w:rFonts w:hint="eastAsia"/>
          <w:sz w:val="28"/>
          <w:szCs w:val="28"/>
        </w:rPr>
        <w:t>Создание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и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оптимизация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контента</w:t>
      </w:r>
      <w:r>
        <w:rPr>
          <w:sz w:val="28"/>
          <w:szCs w:val="28"/>
        </w:rPr>
        <w:t>.</w:t>
      </w:r>
    </w:p>
    <w:p w:rsidR="00331711" w:rsidRPr="006D624B" w:rsidRDefault="00331711" w:rsidP="00331711">
      <w:pPr>
        <w:pStyle w:val="a3"/>
        <w:numPr>
          <w:ilvl w:val="0"/>
          <w:numId w:val="1"/>
        </w:numPr>
        <w:ind w:left="993" w:hanging="633"/>
        <w:jc w:val="both"/>
        <w:rPr>
          <w:sz w:val="28"/>
          <w:szCs w:val="28"/>
        </w:rPr>
      </w:pPr>
      <w:r w:rsidRPr="006D624B">
        <w:rPr>
          <w:rFonts w:hint="eastAsia"/>
          <w:sz w:val="28"/>
          <w:szCs w:val="28"/>
        </w:rPr>
        <w:t>Рынок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контекстной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рекламы</w:t>
      </w:r>
      <w:r w:rsidRPr="006D624B">
        <w:rPr>
          <w:sz w:val="28"/>
          <w:szCs w:val="28"/>
        </w:rPr>
        <w:t xml:space="preserve">: </w:t>
      </w:r>
      <w:r w:rsidRPr="006D624B">
        <w:rPr>
          <w:rFonts w:hint="eastAsia"/>
          <w:sz w:val="28"/>
          <w:szCs w:val="28"/>
        </w:rPr>
        <w:t>особенности</w:t>
      </w:r>
      <w:r w:rsidRPr="003F2BA5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и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принципы</w:t>
      </w:r>
      <w:r w:rsidRPr="006D624B">
        <w:rPr>
          <w:sz w:val="28"/>
          <w:szCs w:val="28"/>
        </w:rPr>
        <w:t xml:space="preserve">, </w:t>
      </w:r>
      <w:r w:rsidRPr="006D624B">
        <w:rPr>
          <w:rFonts w:hint="eastAsia"/>
          <w:sz w:val="28"/>
          <w:szCs w:val="28"/>
        </w:rPr>
        <w:t>тренды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и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направления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развития</w:t>
      </w:r>
      <w:r>
        <w:rPr>
          <w:sz w:val="28"/>
          <w:szCs w:val="28"/>
        </w:rPr>
        <w:t>.</w:t>
      </w:r>
    </w:p>
    <w:p w:rsidR="00331711" w:rsidRPr="006D624B" w:rsidRDefault="00331711" w:rsidP="00331711">
      <w:pPr>
        <w:pStyle w:val="a3"/>
        <w:numPr>
          <w:ilvl w:val="0"/>
          <w:numId w:val="1"/>
        </w:numPr>
        <w:ind w:left="993" w:hanging="633"/>
        <w:jc w:val="both"/>
        <w:rPr>
          <w:sz w:val="28"/>
          <w:szCs w:val="28"/>
        </w:rPr>
      </w:pPr>
      <w:r w:rsidRPr="006D624B">
        <w:rPr>
          <w:rFonts w:hint="eastAsia"/>
          <w:sz w:val="28"/>
          <w:szCs w:val="28"/>
        </w:rPr>
        <w:t>Оплата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контекстной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рекламы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и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особенности</w:t>
      </w:r>
      <w:r w:rsidRPr="003F2BA5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налогообложения</w:t>
      </w:r>
      <w:r>
        <w:rPr>
          <w:sz w:val="28"/>
          <w:szCs w:val="28"/>
        </w:rPr>
        <w:t>.</w:t>
      </w:r>
    </w:p>
    <w:p w:rsidR="00331711" w:rsidRPr="006D624B" w:rsidRDefault="00331711" w:rsidP="00331711">
      <w:pPr>
        <w:pStyle w:val="a3"/>
        <w:numPr>
          <w:ilvl w:val="0"/>
          <w:numId w:val="1"/>
        </w:numPr>
        <w:ind w:left="993" w:hanging="633"/>
        <w:jc w:val="both"/>
        <w:rPr>
          <w:sz w:val="28"/>
          <w:szCs w:val="28"/>
        </w:rPr>
      </w:pPr>
      <w:r w:rsidRPr="006D624B">
        <w:rPr>
          <w:rFonts w:hint="eastAsia"/>
          <w:sz w:val="28"/>
          <w:szCs w:val="28"/>
        </w:rPr>
        <w:t>Ключевые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показатели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эффективности</w:t>
      </w:r>
      <w:r w:rsidRPr="006D624B">
        <w:rPr>
          <w:sz w:val="28"/>
          <w:szCs w:val="28"/>
        </w:rPr>
        <w:t xml:space="preserve"> (CTR, CPO, CPA,</w:t>
      </w:r>
      <w:r w:rsidRPr="003F2BA5">
        <w:rPr>
          <w:sz w:val="28"/>
          <w:szCs w:val="28"/>
        </w:rPr>
        <w:t xml:space="preserve"> </w:t>
      </w:r>
      <w:r w:rsidRPr="006D624B">
        <w:rPr>
          <w:sz w:val="28"/>
          <w:szCs w:val="28"/>
        </w:rPr>
        <w:t>ROI, ROMI, ROAS)</w:t>
      </w:r>
      <w:r>
        <w:rPr>
          <w:sz w:val="28"/>
          <w:szCs w:val="28"/>
        </w:rPr>
        <w:t>.</w:t>
      </w:r>
    </w:p>
    <w:p w:rsidR="00331711" w:rsidRPr="006D624B" w:rsidRDefault="00331711" w:rsidP="00331711">
      <w:pPr>
        <w:pStyle w:val="a3"/>
        <w:numPr>
          <w:ilvl w:val="0"/>
          <w:numId w:val="1"/>
        </w:numPr>
        <w:ind w:left="993" w:hanging="633"/>
        <w:jc w:val="both"/>
        <w:rPr>
          <w:sz w:val="28"/>
          <w:szCs w:val="28"/>
        </w:rPr>
      </w:pPr>
      <w:r w:rsidRPr="006D624B">
        <w:rPr>
          <w:rFonts w:hint="eastAsia"/>
          <w:sz w:val="28"/>
          <w:szCs w:val="28"/>
        </w:rPr>
        <w:t>Сравнительная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ха</w:t>
      </w:r>
      <w:r>
        <w:rPr>
          <w:rFonts w:hint="eastAsia"/>
          <w:sz w:val="28"/>
          <w:szCs w:val="28"/>
        </w:rPr>
        <w:t>р</w:t>
      </w:r>
      <w:r>
        <w:rPr>
          <w:sz w:val="28"/>
          <w:szCs w:val="28"/>
        </w:rPr>
        <w:t>а</w:t>
      </w:r>
      <w:r w:rsidRPr="006D624B">
        <w:rPr>
          <w:rFonts w:hint="eastAsia"/>
          <w:sz w:val="28"/>
          <w:szCs w:val="28"/>
        </w:rPr>
        <w:t>ктеристика</w:t>
      </w:r>
      <w:r w:rsidRPr="006D624B">
        <w:rPr>
          <w:sz w:val="28"/>
          <w:szCs w:val="28"/>
        </w:rPr>
        <w:t xml:space="preserve"> </w:t>
      </w:r>
      <w:proofErr w:type="spellStart"/>
      <w:r w:rsidRPr="006D624B">
        <w:rPr>
          <w:rFonts w:hint="eastAsia"/>
          <w:sz w:val="28"/>
          <w:szCs w:val="28"/>
        </w:rPr>
        <w:t>ЯндексДирект</w:t>
      </w:r>
      <w:proofErr w:type="spellEnd"/>
      <w:r w:rsidRPr="003F2BA5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и</w:t>
      </w:r>
      <w:r w:rsidRPr="006D624B">
        <w:rPr>
          <w:sz w:val="28"/>
          <w:szCs w:val="28"/>
        </w:rPr>
        <w:t xml:space="preserve"> </w:t>
      </w:r>
      <w:proofErr w:type="spellStart"/>
      <w:r w:rsidRPr="006D624B">
        <w:rPr>
          <w:sz w:val="28"/>
          <w:szCs w:val="28"/>
        </w:rPr>
        <w:t>Google</w:t>
      </w:r>
      <w:proofErr w:type="spellEnd"/>
      <w:r w:rsidRPr="006D624B">
        <w:rPr>
          <w:sz w:val="28"/>
          <w:szCs w:val="28"/>
        </w:rPr>
        <w:t xml:space="preserve"> </w:t>
      </w:r>
      <w:proofErr w:type="spellStart"/>
      <w:r w:rsidRPr="006D624B">
        <w:rPr>
          <w:sz w:val="28"/>
          <w:szCs w:val="28"/>
        </w:rPr>
        <w:t>Ads</w:t>
      </w:r>
      <w:proofErr w:type="spellEnd"/>
      <w:r>
        <w:rPr>
          <w:sz w:val="28"/>
          <w:szCs w:val="28"/>
        </w:rPr>
        <w:t>.</w:t>
      </w:r>
    </w:p>
    <w:p w:rsidR="00331711" w:rsidRPr="006D624B" w:rsidRDefault="00331711" w:rsidP="00331711">
      <w:pPr>
        <w:pStyle w:val="a3"/>
        <w:numPr>
          <w:ilvl w:val="0"/>
          <w:numId w:val="1"/>
        </w:numPr>
        <w:ind w:left="993" w:hanging="633"/>
        <w:jc w:val="both"/>
        <w:rPr>
          <w:sz w:val="28"/>
          <w:szCs w:val="28"/>
        </w:rPr>
      </w:pPr>
      <w:r w:rsidRPr="006D624B">
        <w:rPr>
          <w:rFonts w:hint="eastAsia"/>
          <w:sz w:val="28"/>
          <w:szCs w:val="28"/>
        </w:rPr>
        <w:t>Поисковая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реклама</w:t>
      </w:r>
      <w:r w:rsidRPr="006D624B">
        <w:rPr>
          <w:sz w:val="28"/>
          <w:szCs w:val="28"/>
        </w:rPr>
        <w:t xml:space="preserve">, </w:t>
      </w:r>
      <w:r w:rsidRPr="006D624B">
        <w:rPr>
          <w:rFonts w:hint="eastAsia"/>
          <w:sz w:val="28"/>
          <w:szCs w:val="28"/>
        </w:rPr>
        <w:t>РСЯ</w:t>
      </w:r>
      <w:r w:rsidRPr="006D624B">
        <w:rPr>
          <w:sz w:val="28"/>
          <w:szCs w:val="28"/>
        </w:rPr>
        <w:t xml:space="preserve">, </w:t>
      </w:r>
      <w:r w:rsidRPr="006D624B">
        <w:rPr>
          <w:rFonts w:hint="eastAsia"/>
          <w:sz w:val="28"/>
          <w:szCs w:val="28"/>
        </w:rPr>
        <w:t>КМС</w:t>
      </w:r>
      <w:r>
        <w:rPr>
          <w:sz w:val="28"/>
          <w:szCs w:val="28"/>
        </w:rPr>
        <w:t>.</w:t>
      </w:r>
    </w:p>
    <w:p w:rsidR="00331711" w:rsidRPr="006D624B" w:rsidRDefault="00331711" w:rsidP="00331711">
      <w:pPr>
        <w:pStyle w:val="a3"/>
        <w:numPr>
          <w:ilvl w:val="0"/>
          <w:numId w:val="1"/>
        </w:numPr>
        <w:ind w:left="993" w:hanging="633"/>
        <w:jc w:val="both"/>
        <w:rPr>
          <w:sz w:val="28"/>
          <w:szCs w:val="28"/>
        </w:rPr>
      </w:pPr>
      <w:r w:rsidRPr="006D624B">
        <w:rPr>
          <w:rFonts w:hint="eastAsia"/>
          <w:sz w:val="28"/>
          <w:szCs w:val="28"/>
        </w:rPr>
        <w:t>Принципы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работы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ключевых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слов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и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инициализация</w:t>
      </w:r>
      <w:r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показа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объявлений</w:t>
      </w:r>
      <w:r>
        <w:rPr>
          <w:sz w:val="28"/>
          <w:szCs w:val="28"/>
        </w:rPr>
        <w:t>.</w:t>
      </w:r>
    </w:p>
    <w:p w:rsidR="00331711" w:rsidRPr="006D624B" w:rsidRDefault="00331711" w:rsidP="00331711">
      <w:pPr>
        <w:pStyle w:val="a3"/>
        <w:numPr>
          <w:ilvl w:val="0"/>
          <w:numId w:val="1"/>
        </w:numPr>
        <w:ind w:left="993" w:hanging="633"/>
        <w:jc w:val="both"/>
        <w:rPr>
          <w:sz w:val="28"/>
          <w:szCs w:val="28"/>
        </w:rPr>
      </w:pPr>
      <w:r w:rsidRPr="006D624B">
        <w:rPr>
          <w:rFonts w:hint="eastAsia"/>
          <w:sz w:val="28"/>
          <w:szCs w:val="28"/>
        </w:rPr>
        <w:t>Принципы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кластеризации</w:t>
      </w:r>
      <w:r>
        <w:rPr>
          <w:sz w:val="28"/>
          <w:szCs w:val="28"/>
        </w:rPr>
        <w:t>.</w:t>
      </w:r>
    </w:p>
    <w:p w:rsidR="00331711" w:rsidRPr="006D624B" w:rsidRDefault="00331711" w:rsidP="00331711">
      <w:pPr>
        <w:pStyle w:val="a3"/>
        <w:numPr>
          <w:ilvl w:val="0"/>
          <w:numId w:val="1"/>
        </w:numPr>
        <w:ind w:left="993" w:hanging="633"/>
        <w:jc w:val="both"/>
        <w:rPr>
          <w:sz w:val="28"/>
          <w:szCs w:val="28"/>
        </w:rPr>
      </w:pPr>
      <w:r w:rsidRPr="006D624B">
        <w:rPr>
          <w:rFonts w:hint="eastAsia"/>
          <w:sz w:val="28"/>
          <w:szCs w:val="28"/>
        </w:rPr>
        <w:t>Сервисы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веб</w:t>
      </w:r>
      <w:r w:rsidRPr="006D624B">
        <w:rPr>
          <w:sz w:val="28"/>
          <w:szCs w:val="28"/>
        </w:rPr>
        <w:t>-</w:t>
      </w:r>
      <w:r w:rsidRPr="006D624B">
        <w:rPr>
          <w:rFonts w:hint="eastAsia"/>
          <w:sz w:val="28"/>
          <w:szCs w:val="28"/>
        </w:rPr>
        <w:t>аналитики</w:t>
      </w:r>
      <w:r w:rsidRPr="006D624B">
        <w:rPr>
          <w:sz w:val="28"/>
          <w:szCs w:val="28"/>
        </w:rPr>
        <w:t xml:space="preserve">: </w:t>
      </w:r>
      <w:proofErr w:type="spellStart"/>
      <w:r w:rsidRPr="006D624B">
        <w:rPr>
          <w:rFonts w:hint="eastAsia"/>
          <w:sz w:val="28"/>
          <w:szCs w:val="28"/>
        </w:rPr>
        <w:t>ЯндексМетрика</w:t>
      </w:r>
      <w:proofErr w:type="spellEnd"/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и</w:t>
      </w:r>
      <w:r w:rsidRPr="006D624B">
        <w:rPr>
          <w:sz w:val="28"/>
          <w:szCs w:val="28"/>
        </w:rPr>
        <w:t xml:space="preserve"> </w:t>
      </w:r>
      <w:proofErr w:type="spellStart"/>
      <w:r w:rsidRPr="006D624B">
        <w:rPr>
          <w:sz w:val="28"/>
          <w:szCs w:val="28"/>
        </w:rPr>
        <w:t>Google</w:t>
      </w:r>
      <w:proofErr w:type="spellEnd"/>
      <w:r w:rsidRPr="006D624B">
        <w:rPr>
          <w:sz w:val="28"/>
          <w:szCs w:val="28"/>
        </w:rPr>
        <w:t xml:space="preserve"> </w:t>
      </w:r>
      <w:proofErr w:type="spellStart"/>
      <w:r w:rsidRPr="006D624B">
        <w:rPr>
          <w:sz w:val="28"/>
          <w:szCs w:val="28"/>
        </w:rPr>
        <w:t>Analytics</w:t>
      </w:r>
      <w:proofErr w:type="spellEnd"/>
      <w:r>
        <w:rPr>
          <w:sz w:val="28"/>
          <w:szCs w:val="28"/>
        </w:rPr>
        <w:t>.</w:t>
      </w:r>
    </w:p>
    <w:p w:rsidR="00331711" w:rsidRPr="006D624B" w:rsidRDefault="00331711" w:rsidP="00331711">
      <w:pPr>
        <w:pStyle w:val="a3"/>
        <w:numPr>
          <w:ilvl w:val="0"/>
          <w:numId w:val="1"/>
        </w:numPr>
        <w:ind w:left="993" w:hanging="633"/>
        <w:jc w:val="both"/>
        <w:rPr>
          <w:sz w:val="28"/>
          <w:szCs w:val="28"/>
        </w:rPr>
      </w:pPr>
      <w:r w:rsidRPr="006D624B">
        <w:rPr>
          <w:rFonts w:hint="eastAsia"/>
          <w:sz w:val="28"/>
          <w:szCs w:val="28"/>
        </w:rPr>
        <w:t>Подбор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минус</w:t>
      </w:r>
      <w:r w:rsidRPr="006D624B">
        <w:rPr>
          <w:sz w:val="28"/>
          <w:szCs w:val="28"/>
        </w:rPr>
        <w:t>-</w:t>
      </w:r>
      <w:r w:rsidRPr="006D624B">
        <w:rPr>
          <w:rFonts w:hint="eastAsia"/>
          <w:sz w:val="28"/>
          <w:szCs w:val="28"/>
        </w:rPr>
        <w:t>слов</w:t>
      </w:r>
      <w:r>
        <w:rPr>
          <w:sz w:val="28"/>
          <w:szCs w:val="28"/>
        </w:rPr>
        <w:t>.</w:t>
      </w:r>
    </w:p>
    <w:p w:rsidR="00331711" w:rsidRPr="006D624B" w:rsidRDefault="00331711" w:rsidP="00331711">
      <w:pPr>
        <w:pStyle w:val="a3"/>
        <w:numPr>
          <w:ilvl w:val="0"/>
          <w:numId w:val="1"/>
        </w:numPr>
        <w:ind w:left="993" w:hanging="633"/>
        <w:jc w:val="both"/>
        <w:rPr>
          <w:sz w:val="28"/>
          <w:szCs w:val="28"/>
        </w:rPr>
      </w:pPr>
      <w:r w:rsidRPr="006D624B">
        <w:rPr>
          <w:rFonts w:hint="eastAsia"/>
          <w:sz w:val="28"/>
          <w:szCs w:val="28"/>
        </w:rPr>
        <w:t>Ремаркетинг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и</w:t>
      </w:r>
      <w:r w:rsidRPr="006D624B">
        <w:rPr>
          <w:sz w:val="28"/>
          <w:szCs w:val="28"/>
        </w:rPr>
        <w:t xml:space="preserve"> </w:t>
      </w:r>
      <w:proofErr w:type="spellStart"/>
      <w:r w:rsidRPr="006D624B">
        <w:rPr>
          <w:rFonts w:hint="eastAsia"/>
          <w:sz w:val="28"/>
          <w:szCs w:val="28"/>
        </w:rPr>
        <w:t>ретаргетинг</w:t>
      </w:r>
      <w:proofErr w:type="spellEnd"/>
      <w:r>
        <w:rPr>
          <w:sz w:val="28"/>
          <w:szCs w:val="28"/>
        </w:rPr>
        <w:t>.</w:t>
      </w:r>
    </w:p>
    <w:p w:rsidR="00331711" w:rsidRPr="006D624B" w:rsidRDefault="00331711" w:rsidP="00331711">
      <w:pPr>
        <w:pStyle w:val="a3"/>
        <w:numPr>
          <w:ilvl w:val="0"/>
          <w:numId w:val="1"/>
        </w:numPr>
        <w:ind w:left="993" w:hanging="633"/>
        <w:jc w:val="both"/>
        <w:rPr>
          <w:sz w:val="28"/>
          <w:szCs w:val="28"/>
        </w:rPr>
      </w:pPr>
      <w:r w:rsidRPr="006D624B">
        <w:rPr>
          <w:rFonts w:hint="eastAsia"/>
          <w:sz w:val="28"/>
          <w:szCs w:val="28"/>
        </w:rPr>
        <w:t>Кол</w:t>
      </w:r>
      <w:r w:rsidRPr="006D624B">
        <w:rPr>
          <w:sz w:val="28"/>
          <w:szCs w:val="28"/>
        </w:rPr>
        <w:t>-</w:t>
      </w:r>
      <w:r w:rsidRPr="006D624B">
        <w:rPr>
          <w:rFonts w:hint="eastAsia"/>
          <w:sz w:val="28"/>
          <w:szCs w:val="28"/>
        </w:rPr>
        <w:t>трекинг</w:t>
      </w:r>
      <w:r w:rsidRPr="006D624B">
        <w:rPr>
          <w:sz w:val="28"/>
          <w:szCs w:val="28"/>
        </w:rPr>
        <w:t xml:space="preserve">: </w:t>
      </w:r>
      <w:r w:rsidRPr="006D624B">
        <w:rPr>
          <w:rFonts w:hint="eastAsia"/>
          <w:sz w:val="28"/>
          <w:szCs w:val="28"/>
        </w:rPr>
        <w:t>особенности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применения</w:t>
      </w:r>
      <w:r>
        <w:rPr>
          <w:sz w:val="28"/>
          <w:szCs w:val="28"/>
        </w:rPr>
        <w:t>.</w:t>
      </w:r>
    </w:p>
    <w:p w:rsidR="00331711" w:rsidRPr="006D624B" w:rsidRDefault="00331711" w:rsidP="00331711">
      <w:pPr>
        <w:pStyle w:val="a3"/>
        <w:numPr>
          <w:ilvl w:val="0"/>
          <w:numId w:val="1"/>
        </w:numPr>
        <w:ind w:left="993" w:hanging="633"/>
        <w:jc w:val="both"/>
        <w:rPr>
          <w:sz w:val="28"/>
          <w:szCs w:val="28"/>
        </w:rPr>
      </w:pPr>
      <w:r w:rsidRPr="006D624B">
        <w:rPr>
          <w:rFonts w:hint="eastAsia"/>
          <w:sz w:val="28"/>
          <w:szCs w:val="28"/>
        </w:rPr>
        <w:t>Понятие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и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особенности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социальных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сетей</w:t>
      </w:r>
      <w:r>
        <w:rPr>
          <w:sz w:val="28"/>
          <w:szCs w:val="28"/>
        </w:rPr>
        <w:t>.</w:t>
      </w:r>
    </w:p>
    <w:p w:rsidR="00331711" w:rsidRPr="006D624B" w:rsidRDefault="00331711" w:rsidP="00331711">
      <w:pPr>
        <w:pStyle w:val="a3"/>
        <w:numPr>
          <w:ilvl w:val="0"/>
          <w:numId w:val="1"/>
        </w:numPr>
        <w:ind w:left="993" w:hanging="633"/>
        <w:jc w:val="both"/>
        <w:rPr>
          <w:sz w:val="28"/>
          <w:szCs w:val="28"/>
        </w:rPr>
      </w:pPr>
      <w:r w:rsidRPr="006D624B">
        <w:rPr>
          <w:rFonts w:hint="eastAsia"/>
          <w:sz w:val="28"/>
          <w:szCs w:val="28"/>
        </w:rPr>
        <w:t>История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возникновения</w:t>
      </w:r>
      <w:r>
        <w:rPr>
          <w:sz w:val="28"/>
          <w:szCs w:val="28"/>
        </w:rPr>
        <w:t xml:space="preserve"> социальных сетей.</w:t>
      </w:r>
    </w:p>
    <w:p w:rsidR="00331711" w:rsidRPr="006D624B" w:rsidRDefault="00331711" w:rsidP="00331711">
      <w:pPr>
        <w:pStyle w:val="a3"/>
        <w:numPr>
          <w:ilvl w:val="0"/>
          <w:numId w:val="1"/>
        </w:numPr>
        <w:ind w:left="993" w:hanging="633"/>
        <w:jc w:val="both"/>
        <w:rPr>
          <w:sz w:val="28"/>
          <w:szCs w:val="28"/>
        </w:rPr>
      </w:pPr>
      <w:r w:rsidRPr="006D624B">
        <w:rPr>
          <w:rFonts w:hint="eastAsia"/>
          <w:sz w:val="28"/>
          <w:szCs w:val="28"/>
        </w:rPr>
        <w:t>Виды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социальных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сетей</w:t>
      </w:r>
      <w:r w:rsidRPr="006D624B">
        <w:rPr>
          <w:sz w:val="28"/>
          <w:szCs w:val="28"/>
        </w:rPr>
        <w:t xml:space="preserve">, </w:t>
      </w:r>
      <w:r w:rsidRPr="006D624B">
        <w:rPr>
          <w:rFonts w:hint="eastAsia"/>
          <w:sz w:val="28"/>
          <w:szCs w:val="28"/>
        </w:rPr>
        <w:t>технические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особенности</w:t>
      </w:r>
      <w:r w:rsidRPr="003F2BA5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их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работы</w:t>
      </w:r>
      <w:r>
        <w:rPr>
          <w:sz w:val="28"/>
          <w:szCs w:val="28"/>
        </w:rPr>
        <w:t>.</w:t>
      </w:r>
    </w:p>
    <w:p w:rsidR="00331711" w:rsidRPr="006D624B" w:rsidRDefault="00331711" w:rsidP="00331711">
      <w:pPr>
        <w:pStyle w:val="a3"/>
        <w:numPr>
          <w:ilvl w:val="0"/>
          <w:numId w:val="1"/>
        </w:numPr>
        <w:ind w:left="993" w:hanging="633"/>
        <w:jc w:val="both"/>
        <w:rPr>
          <w:sz w:val="28"/>
          <w:szCs w:val="28"/>
        </w:rPr>
      </w:pPr>
      <w:r w:rsidRPr="006D624B">
        <w:rPr>
          <w:rFonts w:hint="eastAsia"/>
          <w:sz w:val="28"/>
          <w:szCs w:val="28"/>
        </w:rPr>
        <w:t>Продвижение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в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социальных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сетях</w:t>
      </w:r>
      <w:r w:rsidRPr="006D624B">
        <w:rPr>
          <w:sz w:val="28"/>
          <w:szCs w:val="28"/>
        </w:rPr>
        <w:t xml:space="preserve">, </w:t>
      </w:r>
      <w:r w:rsidRPr="006D624B">
        <w:rPr>
          <w:rFonts w:hint="eastAsia"/>
          <w:sz w:val="28"/>
          <w:szCs w:val="28"/>
        </w:rPr>
        <w:t>составление</w:t>
      </w:r>
      <w:r w:rsidRPr="003F2BA5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портрета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клиента</w:t>
      </w:r>
      <w:r>
        <w:rPr>
          <w:sz w:val="28"/>
          <w:szCs w:val="28"/>
        </w:rPr>
        <w:t>.</w:t>
      </w:r>
    </w:p>
    <w:p w:rsidR="00331711" w:rsidRPr="006D624B" w:rsidRDefault="00331711" w:rsidP="00331711">
      <w:pPr>
        <w:pStyle w:val="a3"/>
        <w:numPr>
          <w:ilvl w:val="0"/>
          <w:numId w:val="1"/>
        </w:numPr>
        <w:ind w:left="993" w:hanging="633"/>
        <w:jc w:val="both"/>
        <w:rPr>
          <w:sz w:val="28"/>
          <w:szCs w:val="28"/>
        </w:rPr>
      </w:pPr>
      <w:r w:rsidRPr="006D624B">
        <w:rPr>
          <w:rFonts w:hint="eastAsia"/>
          <w:sz w:val="28"/>
          <w:szCs w:val="28"/>
        </w:rPr>
        <w:t>Конкурентная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разведка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с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помощью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социальных</w:t>
      </w:r>
      <w:r w:rsidRPr="003F2BA5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сетей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и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дальнейшая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разработка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контент</w:t>
      </w:r>
      <w:r w:rsidRPr="006D624B">
        <w:rPr>
          <w:sz w:val="28"/>
          <w:szCs w:val="28"/>
        </w:rPr>
        <w:t>-</w:t>
      </w:r>
      <w:r w:rsidRPr="006D624B">
        <w:rPr>
          <w:rFonts w:hint="eastAsia"/>
          <w:sz w:val="28"/>
          <w:szCs w:val="28"/>
        </w:rPr>
        <w:t>стратегии</w:t>
      </w:r>
      <w:r>
        <w:rPr>
          <w:sz w:val="28"/>
          <w:szCs w:val="28"/>
        </w:rPr>
        <w:t>.</w:t>
      </w:r>
    </w:p>
    <w:p w:rsidR="00331711" w:rsidRPr="006D624B" w:rsidRDefault="00331711" w:rsidP="00331711">
      <w:pPr>
        <w:pStyle w:val="a3"/>
        <w:numPr>
          <w:ilvl w:val="0"/>
          <w:numId w:val="1"/>
        </w:numPr>
        <w:ind w:left="993" w:hanging="633"/>
        <w:jc w:val="both"/>
        <w:rPr>
          <w:sz w:val="28"/>
          <w:szCs w:val="28"/>
        </w:rPr>
      </w:pPr>
      <w:proofErr w:type="spellStart"/>
      <w:r w:rsidRPr="006D624B">
        <w:rPr>
          <w:rFonts w:hint="eastAsia"/>
          <w:sz w:val="28"/>
          <w:szCs w:val="28"/>
        </w:rPr>
        <w:t>ВКонтакте</w:t>
      </w:r>
      <w:proofErr w:type="spellEnd"/>
      <w:r w:rsidRPr="006D624B">
        <w:rPr>
          <w:sz w:val="28"/>
          <w:szCs w:val="28"/>
        </w:rPr>
        <w:t xml:space="preserve">: </w:t>
      </w:r>
      <w:r w:rsidRPr="006D624B">
        <w:rPr>
          <w:rFonts w:hint="eastAsia"/>
          <w:sz w:val="28"/>
          <w:szCs w:val="28"/>
        </w:rPr>
        <w:t>особенности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размещения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рекламы</w:t>
      </w:r>
      <w:r w:rsidRPr="006D624B">
        <w:rPr>
          <w:sz w:val="28"/>
          <w:szCs w:val="28"/>
        </w:rPr>
        <w:t>,</w:t>
      </w:r>
      <w:r w:rsidRPr="003F2BA5">
        <w:rPr>
          <w:sz w:val="28"/>
          <w:szCs w:val="28"/>
        </w:rPr>
        <w:t xml:space="preserve"> </w:t>
      </w:r>
      <w:proofErr w:type="spellStart"/>
      <w:r w:rsidRPr="006D624B">
        <w:rPr>
          <w:rFonts w:hint="eastAsia"/>
          <w:sz w:val="28"/>
          <w:szCs w:val="28"/>
        </w:rPr>
        <w:t>таргетированная</w:t>
      </w:r>
      <w:proofErr w:type="spellEnd"/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реклама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и</w:t>
      </w:r>
      <w:r w:rsidRPr="006D624B">
        <w:rPr>
          <w:sz w:val="28"/>
          <w:szCs w:val="28"/>
        </w:rPr>
        <w:t xml:space="preserve"> </w:t>
      </w:r>
      <w:proofErr w:type="spellStart"/>
      <w:r w:rsidRPr="006D624B">
        <w:rPr>
          <w:rFonts w:hint="eastAsia"/>
          <w:sz w:val="28"/>
          <w:szCs w:val="28"/>
        </w:rPr>
        <w:t>ретаргетинг</w:t>
      </w:r>
      <w:proofErr w:type="spellEnd"/>
      <w:r>
        <w:rPr>
          <w:sz w:val="28"/>
          <w:szCs w:val="28"/>
        </w:rPr>
        <w:t>.</w:t>
      </w:r>
    </w:p>
    <w:p w:rsidR="00331711" w:rsidRPr="006D624B" w:rsidRDefault="00331711" w:rsidP="00331711">
      <w:pPr>
        <w:pStyle w:val="a3"/>
        <w:numPr>
          <w:ilvl w:val="0"/>
          <w:numId w:val="1"/>
        </w:numPr>
        <w:ind w:left="993" w:hanging="633"/>
        <w:jc w:val="both"/>
        <w:rPr>
          <w:sz w:val="28"/>
          <w:szCs w:val="28"/>
        </w:rPr>
      </w:pPr>
      <w:proofErr w:type="spellStart"/>
      <w:r w:rsidRPr="006D624B">
        <w:rPr>
          <w:sz w:val="28"/>
          <w:szCs w:val="28"/>
        </w:rPr>
        <w:t>Facebook</w:t>
      </w:r>
      <w:proofErr w:type="spellEnd"/>
      <w:r w:rsidRPr="006D624B">
        <w:rPr>
          <w:sz w:val="28"/>
          <w:szCs w:val="28"/>
        </w:rPr>
        <w:t xml:space="preserve">: </w:t>
      </w:r>
      <w:r w:rsidRPr="006D624B">
        <w:rPr>
          <w:rFonts w:hint="eastAsia"/>
          <w:sz w:val="28"/>
          <w:szCs w:val="28"/>
        </w:rPr>
        <w:t>особенности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размещения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рекламы</w:t>
      </w:r>
      <w:r w:rsidRPr="006D624B">
        <w:rPr>
          <w:sz w:val="28"/>
          <w:szCs w:val="28"/>
        </w:rPr>
        <w:t>,</w:t>
      </w:r>
      <w:r w:rsidRPr="003F2BA5">
        <w:rPr>
          <w:sz w:val="28"/>
          <w:szCs w:val="28"/>
        </w:rPr>
        <w:t xml:space="preserve"> </w:t>
      </w:r>
      <w:proofErr w:type="spellStart"/>
      <w:r w:rsidRPr="006D624B">
        <w:rPr>
          <w:rFonts w:hint="eastAsia"/>
          <w:sz w:val="28"/>
          <w:szCs w:val="28"/>
        </w:rPr>
        <w:t>таргетированная</w:t>
      </w:r>
      <w:proofErr w:type="spellEnd"/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реклама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и</w:t>
      </w:r>
      <w:r w:rsidRPr="006D624B">
        <w:rPr>
          <w:sz w:val="28"/>
          <w:szCs w:val="28"/>
        </w:rPr>
        <w:t xml:space="preserve"> </w:t>
      </w:r>
      <w:proofErr w:type="spellStart"/>
      <w:r w:rsidRPr="006D624B">
        <w:rPr>
          <w:rFonts w:hint="eastAsia"/>
          <w:sz w:val="28"/>
          <w:szCs w:val="28"/>
        </w:rPr>
        <w:t>ретаргетинг</w:t>
      </w:r>
      <w:proofErr w:type="spellEnd"/>
      <w:r>
        <w:rPr>
          <w:sz w:val="28"/>
          <w:szCs w:val="28"/>
        </w:rPr>
        <w:t>.</w:t>
      </w:r>
    </w:p>
    <w:p w:rsidR="00331711" w:rsidRPr="006D624B" w:rsidRDefault="00331711" w:rsidP="00331711">
      <w:pPr>
        <w:pStyle w:val="a3"/>
        <w:numPr>
          <w:ilvl w:val="0"/>
          <w:numId w:val="1"/>
        </w:numPr>
        <w:ind w:left="993" w:hanging="633"/>
        <w:jc w:val="both"/>
        <w:rPr>
          <w:sz w:val="28"/>
          <w:szCs w:val="28"/>
        </w:rPr>
      </w:pPr>
      <w:proofErr w:type="spellStart"/>
      <w:r w:rsidRPr="006D624B">
        <w:rPr>
          <w:sz w:val="28"/>
          <w:szCs w:val="28"/>
        </w:rPr>
        <w:t>Instagram</w:t>
      </w:r>
      <w:proofErr w:type="spellEnd"/>
      <w:r w:rsidRPr="006D624B">
        <w:rPr>
          <w:sz w:val="28"/>
          <w:szCs w:val="28"/>
        </w:rPr>
        <w:t xml:space="preserve">: </w:t>
      </w:r>
      <w:r w:rsidRPr="006D624B">
        <w:rPr>
          <w:rFonts w:hint="eastAsia"/>
          <w:sz w:val="28"/>
          <w:szCs w:val="28"/>
        </w:rPr>
        <w:t>особенности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размещения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рекламы</w:t>
      </w:r>
      <w:r>
        <w:rPr>
          <w:sz w:val="28"/>
          <w:szCs w:val="28"/>
        </w:rPr>
        <w:t>.</w:t>
      </w:r>
    </w:p>
    <w:p w:rsidR="00331711" w:rsidRPr="006D624B" w:rsidRDefault="00331711" w:rsidP="00331711">
      <w:pPr>
        <w:pStyle w:val="a3"/>
        <w:numPr>
          <w:ilvl w:val="0"/>
          <w:numId w:val="1"/>
        </w:numPr>
        <w:ind w:left="993" w:hanging="633"/>
        <w:jc w:val="both"/>
        <w:rPr>
          <w:sz w:val="28"/>
          <w:szCs w:val="28"/>
        </w:rPr>
      </w:pPr>
      <w:r w:rsidRPr="006D624B">
        <w:rPr>
          <w:rFonts w:hint="eastAsia"/>
          <w:sz w:val="28"/>
          <w:szCs w:val="28"/>
        </w:rPr>
        <w:t>Одноклассники</w:t>
      </w:r>
      <w:r w:rsidRPr="006D624B">
        <w:rPr>
          <w:sz w:val="28"/>
          <w:szCs w:val="28"/>
        </w:rPr>
        <w:t xml:space="preserve">: </w:t>
      </w:r>
      <w:r w:rsidRPr="006D624B">
        <w:rPr>
          <w:rFonts w:hint="eastAsia"/>
          <w:sz w:val="28"/>
          <w:szCs w:val="28"/>
        </w:rPr>
        <w:t>особенности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размещения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рекламы</w:t>
      </w:r>
      <w:r w:rsidRPr="006D624B">
        <w:rPr>
          <w:sz w:val="28"/>
          <w:szCs w:val="28"/>
        </w:rPr>
        <w:t>,</w:t>
      </w:r>
      <w:r w:rsidRPr="003F2BA5">
        <w:rPr>
          <w:sz w:val="28"/>
          <w:szCs w:val="28"/>
        </w:rPr>
        <w:t xml:space="preserve"> </w:t>
      </w:r>
      <w:proofErr w:type="spellStart"/>
      <w:r w:rsidRPr="006D624B">
        <w:rPr>
          <w:rFonts w:hint="eastAsia"/>
          <w:sz w:val="28"/>
          <w:szCs w:val="28"/>
        </w:rPr>
        <w:t>таргетированная</w:t>
      </w:r>
      <w:proofErr w:type="spellEnd"/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реклама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и</w:t>
      </w:r>
      <w:r w:rsidRPr="006D624B">
        <w:rPr>
          <w:sz w:val="28"/>
          <w:szCs w:val="28"/>
        </w:rPr>
        <w:t xml:space="preserve"> </w:t>
      </w:r>
      <w:proofErr w:type="spellStart"/>
      <w:r w:rsidRPr="006D624B">
        <w:rPr>
          <w:rFonts w:hint="eastAsia"/>
          <w:sz w:val="28"/>
          <w:szCs w:val="28"/>
        </w:rPr>
        <w:t>ретаргетинг</w:t>
      </w:r>
      <w:proofErr w:type="spellEnd"/>
      <w:r>
        <w:rPr>
          <w:sz w:val="28"/>
          <w:szCs w:val="28"/>
        </w:rPr>
        <w:t>.</w:t>
      </w:r>
    </w:p>
    <w:p w:rsidR="00331711" w:rsidRPr="006D624B" w:rsidRDefault="00331711" w:rsidP="00331711">
      <w:pPr>
        <w:pStyle w:val="a3"/>
        <w:numPr>
          <w:ilvl w:val="0"/>
          <w:numId w:val="1"/>
        </w:numPr>
        <w:ind w:left="993" w:hanging="633"/>
        <w:jc w:val="both"/>
        <w:rPr>
          <w:sz w:val="28"/>
          <w:szCs w:val="28"/>
        </w:rPr>
      </w:pPr>
      <w:r w:rsidRPr="006D624B">
        <w:rPr>
          <w:rFonts w:hint="eastAsia"/>
          <w:sz w:val="28"/>
          <w:szCs w:val="28"/>
        </w:rPr>
        <w:t>Особенности</w:t>
      </w:r>
      <w:r w:rsidRPr="006D624B">
        <w:rPr>
          <w:sz w:val="28"/>
          <w:szCs w:val="28"/>
        </w:rPr>
        <w:t xml:space="preserve"> </w:t>
      </w:r>
      <w:proofErr w:type="spellStart"/>
      <w:r w:rsidRPr="006D624B">
        <w:rPr>
          <w:sz w:val="28"/>
          <w:szCs w:val="28"/>
        </w:rPr>
        <w:t>YouTube</w:t>
      </w:r>
      <w:proofErr w:type="spellEnd"/>
      <w:r w:rsidRPr="006D624B">
        <w:rPr>
          <w:sz w:val="28"/>
          <w:szCs w:val="28"/>
        </w:rPr>
        <w:t xml:space="preserve">, </w:t>
      </w:r>
      <w:proofErr w:type="spellStart"/>
      <w:r w:rsidRPr="006D624B">
        <w:rPr>
          <w:sz w:val="28"/>
          <w:szCs w:val="28"/>
        </w:rPr>
        <w:t>Vimeo</w:t>
      </w:r>
      <w:proofErr w:type="spellEnd"/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и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других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сервисов</w:t>
      </w:r>
      <w:r>
        <w:rPr>
          <w:sz w:val="28"/>
          <w:szCs w:val="28"/>
        </w:rPr>
        <w:t>.</w:t>
      </w:r>
    </w:p>
    <w:p w:rsidR="00331711" w:rsidRPr="006D624B" w:rsidRDefault="00331711" w:rsidP="00331711">
      <w:pPr>
        <w:pStyle w:val="a3"/>
        <w:numPr>
          <w:ilvl w:val="0"/>
          <w:numId w:val="1"/>
        </w:numPr>
        <w:ind w:left="993" w:hanging="633"/>
        <w:jc w:val="both"/>
        <w:rPr>
          <w:sz w:val="28"/>
          <w:szCs w:val="28"/>
        </w:rPr>
      </w:pPr>
      <w:r w:rsidRPr="006D624B">
        <w:rPr>
          <w:rFonts w:hint="eastAsia"/>
          <w:sz w:val="28"/>
          <w:szCs w:val="28"/>
        </w:rPr>
        <w:t>Мессенджеры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и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чаты</w:t>
      </w:r>
      <w:r w:rsidRPr="006D624B">
        <w:rPr>
          <w:sz w:val="28"/>
          <w:szCs w:val="28"/>
        </w:rPr>
        <w:t xml:space="preserve"> (</w:t>
      </w:r>
      <w:proofErr w:type="spellStart"/>
      <w:r w:rsidRPr="006D624B">
        <w:rPr>
          <w:sz w:val="28"/>
          <w:szCs w:val="28"/>
        </w:rPr>
        <w:t>WhatsApp</w:t>
      </w:r>
      <w:proofErr w:type="spellEnd"/>
      <w:r w:rsidRPr="006D624B">
        <w:rPr>
          <w:sz w:val="28"/>
          <w:szCs w:val="28"/>
        </w:rPr>
        <w:t xml:space="preserve">, </w:t>
      </w:r>
      <w:proofErr w:type="spellStart"/>
      <w:r w:rsidRPr="006D624B">
        <w:rPr>
          <w:sz w:val="28"/>
          <w:szCs w:val="28"/>
        </w:rPr>
        <w:t>Telegram</w:t>
      </w:r>
      <w:proofErr w:type="spellEnd"/>
      <w:r w:rsidRPr="006D624B">
        <w:rPr>
          <w:sz w:val="28"/>
          <w:szCs w:val="28"/>
        </w:rPr>
        <w:t xml:space="preserve">, </w:t>
      </w:r>
      <w:proofErr w:type="spellStart"/>
      <w:r w:rsidRPr="006D624B">
        <w:rPr>
          <w:sz w:val="28"/>
          <w:szCs w:val="28"/>
        </w:rPr>
        <w:t>Viber</w:t>
      </w:r>
      <w:proofErr w:type="spellEnd"/>
      <w:r w:rsidRPr="006D624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31711" w:rsidRPr="006D624B" w:rsidRDefault="00331711" w:rsidP="00331711">
      <w:pPr>
        <w:pStyle w:val="a3"/>
        <w:numPr>
          <w:ilvl w:val="0"/>
          <w:numId w:val="1"/>
        </w:numPr>
        <w:ind w:left="993" w:hanging="633"/>
        <w:jc w:val="both"/>
        <w:rPr>
          <w:sz w:val="28"/>
          <w:szCs w:val="28"/>
        </w:rPr>
      </w:pPr>
      <w:r w:rsidRPr="006D624B">
        <w:rPr>
          <w:rFonts w:hint="eastAsia"/>
          <w:sz w:val="28"/>
          <w:szCs w:val="28"/>
        </w:rPr>
        <w:lastRenderedPageBreak/>
        <w:t>Создание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публикаций</w:t>
      </w:r>
      <w:r w:rsidRPr="006D624B">
        <w:rPr>
          <w:sz w:val="28"/>
          <w:szCs w:val="28"/>
        </w:rPr>
        <w:t xml:space="preserve">, </w:t>
      </w:r>
      <w:r w:rsidRPr="006D624B">
        <w:rPr>
          <w:rFonts w:hint="eastAsia"/>
          <w:sz w:val="28"/>
          <w:szCs w:val="28"/>
        </w:rPr>
        <w:t>конкурсов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и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опросов</w:t>
      </w:r>
      <w:r w:rsidRPr="003F2BA5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в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социальных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сетях</w:t>
      </w:r>
      <w:r>
        <w:rPr>
          <w:sz w:val="28"/>
          <w:szCs w:val="28"/>
        </w:rPr>
        <w:t>.</w:t>
      </w:r>
    </w:p>
    <w:p w:rsidR="00331711" w:rsidRDefault="00331711" w:rsidP="00331711">
      <w:pPr>
        <w:pStyle w:val="a3"/>
        <w:numPr>
          <w:ilvl w:val="0"/>
          <w:numId w:val="1"/>
        </w:numPr>
        <w:ind w:left="993" w:hanging="633"/>
        <w:jc w:val="both"/>
        <w:rPr>
          <w:sz w:val="28"/>
          <w:szCs w:val="28"/>
        </w:rPr>
      </w:pPr>
      <w:r w:rsidRPr="006D624B">
        <w:rPr>
          <w:rFonts w:hint="eastAsia"/>
          <w:sz w:val="28"/>
          <w:szCs w:val="28"/>
        </w:rPr>
        <w:t>Роль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блога</w:t>
      </w:r>
      <w:r w:rsidRPr="006D624B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в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продвижении</w:t>
      </w:r>
      <w:r>
        <w:rPr>
          <w:sz w:val="28"/>
          <w:szCs w:val="28"/>
        </w:rPr>
        <w:t>.</w:t>
      </w:r>
    </w:p>
    <w:p w:rsidR="00331711" w:rsidRPr="006D624B" w:rsidRDefault="00331711" w:rsidP="00331711">
      <w:pPr>
        <w:pStyle w:val="a3"/>
        <w:numPr>
          <w:ilvl w:val="0"/>
          <w:numId w:val="1"/>
        </w:numPr>
        <w:ind w:left="993" w:hanging="633"/>
        <w:jc w:val="both"/>
        <w:rPr>
          <w:sz w:val="28"/>
          <w:szCs w:val="28"/>
        </w:rPr>
      </w:pPr>
      <w:r w:rsidRPr="006D624B">
        <w:rPr>
          <w:rFonts w:hint="eastAsia"/>
          <w:sz w:val="28"/>
          <w:szCs w:val="28"/>
        </w:rPr>
        <w:t>Использование</w:t>
      </w:r>
      <w:r w:rsidRPr="003F2BA5">
        <w:rPr>
          <w:sz w:val="28"/>
          <w:szCs w:val="28"/>
        </w:rPr>
        <w:t xml:space="preserve"> </w:t>
      </w:r>
      <w:proofErr w:type="spellStart"/>
      <w:r w:rsidRPr="006D624B">
        <w:rPr>
          <w:rFonts w:hint="eastAsia"/>
          <w:sz w:val="28"/>
          <w:szCs w:val="28"/>
        </w:rPr>
        <w:t>блогинга</w:t>
      </w:r>
      <w:proofErr w:type="spellEnd"/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для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построения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системы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коммуникаций</w:t>
      </w:r>
      <w:r w:rsidRPr="003F2BA5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с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потребителями</w:t>
      </w:r>
      <w:r>
        <w:rPr>
          <w:sz w:val="28"/>
          <w:szCs w:val="28"/>
        </w:rPr>
        <w:t>.</w:t>
      </w:r>
    </w:p>
    <w:p w:rsidR="00331711" w:rsidRPr="006D624B" w:rsidRDefault="00331711" w:rsidP="00331711">
      <w:pPr>
        <w:pStyle w:val="a3"/>
        <w:numPr>
          <w:ilvl w:val="0"/>
          <w:numId w:val="1"/>
        </w:numPr>
        <w:ind w:left="993" w:hanging="633"/>
        <w:jc w:val="both"/>
        <w:rPr>
          <w:sz w:val="28"/>
          <w:szCs w:val="28"/>
        </w:rPr>
      </w:pPr>
      <w:r w:rsidRPr="006D624B">
        <w:rPr>
          <w:rFonts w:hint="eastAsia"/>
          <w:sz w:val="28"/>
          <w:szCs w:val="28"/>
        </w:rPr>
        <w:t>Мобильные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приложения</w:t>
      </w:r>
      <w:r w:rsidRPr="003F2BA5">
        <w:rPr>
          <w:sz w:val="28"/>
          <w:szCs w:val="28"/>
        </w:rPr>
        <w:t>.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Их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роль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во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взаимодействии</w:t>
      </w:r>
      <w:r w:rsidRPr="003F2BA5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с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потребителями</w:t>
      </w:r>
      <w:r>
        <w:rPr>
          <w:sz w:val="28"/>
          <w:szCs w:val="28"/>
        </w:rPr>
        <w:t>.</w:t>
      </w:r>
    </w:p>
    <w:p w:rsidR="00331711" w:rsidRPr="006D624B" w:rsidRDefault="00331711" w:rsidP="00331711">
      <w:pPr>
        <w:pStyle w:val="a3"/>
        <w:numPr>
          <w:ilvl w:val="0"/>
          <w:numId w:val="1"/>
        </w:numPr>
        <w:ind w:left="993" w:hanging="633"/>
        <w:jc w:val="both"/>
        <w:rPr>
          <w:sz w:val="28"/>
          <w:szCs w:val="28"/>
        </w:rPr>
      </w:pPr>
      <w:r w:rsidRPr="006D624B">
        <w:rPr>
          <w:rFonts w:hint="eastAsia"/>
          <w:sz w:val="28"/>
          <w:szCs w:val="28"/>
        </w:rPr>
        <w:t>Системы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статистики</w:t>
      </w:r>
      <w:r>
        <w:rPr>
          <w:sz w:val="28"/>
          <w:szCs w:val="28"/>
        </w:rPr>
        <w:t>.</w:t>
      </w:r>
    </w:p>
    <w:p w:rsidR="00331711" w:rsidRPr="006D624B" w:rsidRDefault="00331711" w:rsidP="00331711">
      <w:pPr>
        <w:pStyle w:val="a3"/>
        <w:numPr>
          <w:ilvl w:val="0"/>
          <w:numId w:val="1"/>
        </w:numPr>
        <w:ind w:left="993" w:hanging="633"/>
        <w:jc w:val="both"/>
        <w:rPr>
          <w:sz w:val="28"/>
          <w:szCs w:val="28"/>
        </w:rPr>
      </w:pPr>
      <w:r w:rsidRPr="006D624B">
        <w:rPr>
          <w:rFonts w:hint="eastAsia"/>
          <w:sz w:val="28"/>
          <w:szCs w:val="28"/>
        </w:rPr>
        <w:t>Подборки</w:t>
      </w:r>
      <w:r w:rsidRPr="003F2BA5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новостей</w:t>
      </w:r>
      <w:r w:rsidRPr="006D624B">
        <w:rPr>
          <w:sz w:val="28"/>
          <w:szCs w:val="28"/>
        </w:rPr>
        <w:t xml:space="preserve"> (</w:t>
      </w:r>
      <w:r w:rsidRPr="006D624B">
        <w:rPr>
          <w:rFonts w:hint="eastAsia"/>
          <w:sz w:val="28"/>
          <w:szCs w:val="28"/>
        </w:rPr>
        <w:t>на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базе</w:t>
      </w:r>
      <w:r w:rsidRPr="006D624B">
        <w:rPr>
          <w:sz w:val="28"/>
          <w:szCs w:val="28"/>
        </w:rPr>
        <w:t xml:space="preserve"> </w:t>
      </w:r>
      <w:proofErr w:type="spellStart"/>
      <w:r w:rsidRPr="006D624B">
        <w:rPr>
          <w:sz w:val="28"/>
          <w:szCs w:val="28"/>
        </w:rPr>
        <w:t>Google</w:t>
      </w:r>
      <w:proofErr w:type="spellEnd"/>
      <w:r w:rsidRPr="006D624B">
        <w:rPr>
          <w:sz w:val="28"/>
          <w:szCs w:val="28"/>
        </w:rPr>
        <w:t xml:space="preserve"> </w:t>
      </w:r>
      <w:proofErr w:type="spellStart"/>
      <w:r w:rsidRPr="006D624B">
        <w:rPr>
          <w:sz w:val="28"/>
          <w:szCs w:val="28"/>
        </w:rPr>
        <w:t>Reader</w:t>
      </w:r>
      <w:proofErr w:type="spellEnd"/>
      <w:r w:rsidRPr="006D624B">
        <w:rPr>
          <w:sz w:val="28"/>
          <w:szCs w:val="28"/>
        </w:rPr>
        <w:t xml:space="preserve">, </w:t>
      </w:r>
      <w:proofErr w:type="spellStart"/>
      <w:r w:rsidRPr="006D624B">
        <w:rPr>
          <w:rFonts w:hint="eastAsia"/>
          <w:sz w:val="28"/>
          <w:szCs w:val="28"/>
        </w:rPr>
        <w:t>ЯндексЛенты</w:t>
      </w:r>
      <w:proofErr w:type="spellEnd"/>
      <w:r w:rsidRPr="006D624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31711" w:rsidRPr="006D624B" w:rsidRDefault="00331711" w:rsidP="00331711">
      <w:pPr>
        <w:pStyle w:val="a3"/>
        <w:numPr>
          <w:ilvl w:val="0"/>
          <w:numId w:val="1"/>
        </w:numPr>
        <w:ind w:left="993" w:hanging="633"/>
        <w:jc w:val="both"/>
        <w:rPr>
          <w:sz w:val="28"/>
          <w:szCs w:val="28"/>
        </w:rPr>
      </w:pPr>
      <w:r w:rsidRPr="006D624B">
        <w:rPr>
          <w:rFonts w:hint="eastAsia"/>
          <w:sz w:val="28"/>
          <w:szCs w:val="28"/>
        </w:rPr>
        <w:t>Разбор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счетчиков</w:t>
      </w:r>
      <w:r w:rsidRPr="003F2BA5">
        <w:rPr>
          <w:sz w:val="28"/>
          <w:szCs w:val="28"/>
        </w:rPr>
        <w:t>.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Интеграция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их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с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системами</w:t>
      </w:r>
      <w:r w:rsidRPr="003F2BA5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контекстной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рекламы</w:t>
      </w:r>
      <w:r>
        <w:rPr>
          <w:sz w:val="28"/>
          <w:szCs w:val="28"/>
        </w:rPr>
        <w:t>.</w:t>
      </w:r>
    </w:p>
    <w:p w:rsidR="00331711" w:rsidRPr="006D624B" w:rsidRDefault="00331711" w:rsidP="00331711">
      <w:pPr>
        <w:pStyle w:val="a3"/>
        <w:numPr>
          <w:ilvl w:val="0"/>
          <w:numId w:val="1"/>
        </w:numPr>
        <w:ind w:left="993" w:hanging="633"/>
        <w:jc w:val="both"/>
        <w:rPr>
          <w:sz w:val="28"/>
          <w:szCs w:val="28"/>
        </w:rPr>
      </w:pPr>
      <w:r w:rsidRPr="006D624B">
        <w:rPr>
          <w:rFonts w:hint="eastAsia"/>
          <w:sz w:val="28"/>
          <w:szCs w:val="28"/>
        </w:rPr>
        <w:t>Цифровая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стратегия</w:t>
      </w:r>
      <w:r w:rsidRPr="003F2BA5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и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планирование</w:t>
      </w:r>
      <w:r>
        <w:rPr>
          <w:sz w:val="28"/>
          <w:szCs w:val="28"/>
        </w:rPr>
        <w:t>.</w:t>
      </w:r>
    </w:p>
    <w:p w:rsidR="00331711" w:rsidRPr="006D624B" w:rsidRDefault="00331711" w:rsidP="00331711">
      <w:pPr>
        <w:pStyle w:val="a3"/>
        <w:numPr>
          <w:ilvl w:val="0"/>
          <w:numId w:val="1"/>
        </w:numPr>
        <w:ind w:left="993" w:hanging="633"/>
        <w:jc w:val="both"/>
        <w:rPr>
          <w:sz w:val="28"/>
          <w:szCs w:val="28"/>
        </w:rPr>
      </w:pPr>
      <w:r w:rsidRPr="006D624B">
        <w:rPr>
          <w:rFonts w:hint="eastAsia"/>
          <w:sz w:val="28"/>
          <w:szCs w:val="28"/>
        </w:rPr>
        <w:t>Современные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тенденции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в</w:t>
      </w:r>
      <w:r w:rsidRPr="006D624B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э</w:t>
      </w:r>
      <w:r>
        <w:rPr>
          <w:sz w:val="28"/>
          <w:szCs w:val="28"/>
        </w:rPr>
        <w:t>лектронном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маркетинге</w:t>
      </w:r>
      <w:r>
        <w:rPr>
          <w:sz w:val="28"/>
          <w:szCs w:val="28"/>
        </w:rPr>
        <w:t>.</w:t>
      </w:r>
    </w:p>
    <w:p w:rsidR="00331711" w:rsidRPr="006D624B" w:rsidRDefault="00331711" w:rsidP="00331711">
      <w:pPr>
        <w:pStyle w:val="a3"/>
        <w:numPr>
          <w:ilvl w:val="0"/>
          <w:numId w:val="1"/>
        </w:numPr>
        <w:ind w:left="993" w:hanging="633"/>
        <w:jc w:val="both"/>
        <w:rPr>
          <w:sz w:val="28"/>
          <w:szCs w:val="28"/>
        </w:rPr>
      </w:pPr>
      <w:r w:rsidRPr="006D624B">
        <w:rPr>
          <w:rFonts w:hint="eastAsia"/>
          <w:sz w:val="28"/>
          <w:szCs w:val="28"/>
        </w:rPr>
        <w:t>Анализ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интегрированных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маркетинговых</w:t>
      </w:r>
      <w:r w:rsidRPr="003F2BA5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коммуникаций</w:t>
      </w:r>
      <w:r>
        <w:rPr>
          <w:sz w:val="28"/>
          <w:szCs w:val="28"/>
        </w:rPr>
        <w:t>.</w:t>
      </w:r>
    </w:p>
    <w:p w:rsidR="00331711" w:rsidRDefault="00331711" w:rsidP="00331711">
      <w:pPr>
        <w:pStyle w:val="a3"/>
        <w:numPr>
          <w:ilvl w:val="0"/>
          <w:numId w:val="1"/>
        </w:numPr>
        <w:ind w:left="993" w:hanging="633"/>
        <w:jc w:val="both"/>
        <w:rPr>
          <w:sz w:val="28"/>
          <w:szCs w:val="28"/>
        </w:rPr>
      </w:pPr>
      <w:r w:rsidRPr="006D624B">
        <w:rPr>
          <w:rFonts w:hint="eastAsia"/>
          <w:sz w:val="28"/>
          <w:szCs w:val="28"/>
        </w:rPr>
        <w:t>Современные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проблемы</w:t>
      </w:r>
      <w:r w:rsidRPr="006D624B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э</w:t>
      </w:r>
      <w:r>
        <w:rPr>
          <w:sz w:val="28"/>
          <w:szCs w:val="28"/>
        </w:rPr>
        <w:t>лектронного</w:t>
      </w:r>
      <w:r w:rsidRPr="006D624B">
        <w:rPr>
          <w:sz w:val="28"/>
          <w:szCs w:val="28"/>
        </w:rPr>
        <w:t xml:space="preserve"> </w:t>
      </w:r>
      <w:r w:rsidRPr="006D624B">
        <w:rPr>
          <w:rFonts w:hint="eastAsia"/>
          <w:sz w:val="28"/>
          <w:szCs w:val="28"/>
        </w:rPr>
        <w:t>маркетинга</w:t>
      </w:r>
      <w:r>
        <w:rPr>
          <w:sz w:val="28"/>
          <w:szCs w:val="28"/>
        </w:rPr>
        <w:t>.</w:t>
      </w:r>
    </w:p>
    <w:p w:rsidR="00331711" w:rsidRPr="006A1219" w:rsidRDefault="00331711" w:rsidP="00331711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31711" w:rsidRPr="00331711" w:rsidRDefault="00331711" w:rsidP="0033171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711">
        <w:rPr>
          <w:rFonts w:ascii="Times New Roman" w:hAnsi="Times New Roman" w:cs="Times New Roman"/>
          <w:color w:val="000000"/>
          <w:sz w:val="28"/>
          <w:szCs w:val="28"/>
        </w:rPr>
        <w:t>Вопросы утверждены на заседании кафедры</w:t>
      </w:r>
    </w:p>
    <w:p w:rsidR="00331711" w:rsidRPr="00331711" w:rsidRDefault="00331711" w:rsidP="0033171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711">
        <w:rPr>
          <w:rFonts w:ascii="Times New Roman" w:hAnsi="Times New Roman" w:cs="Times New Roman"/>
          <w:color w:val="000000"/>
          <w:sz w:val="28"/>
          <w:szCs w:val="28"/>
        </w:rPr>
        <w:t xml:space="preserve">30.08.2023 протокол № 1   </w:t>
      </w:r>
      <w:bookmarkStart w:id="0" w:name="_GoBack"/>
      <w:bookmarkEnd w:id="0"/>
    </w:p>
    <w:p w:rsidR="00331711" w:rsidRPr="00331711" w:rsidRDefault="00331711" w:rsidP="0033171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1711" w:rsidRPr="00331711" w:rsidRDefault="00331711" w:rsidP="0033171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711">
        <w:rPr>
          <w:rFonts w:ascii="Times New Roman" w:hAnsi="Times New Roman" w:cs="Times New Roman"/>
          <w:color w:val="000000"/>
          <w:sz w:val="28"/>
          <w:szCs w:val="28"/>
        </w:rPr>
        <w:t>Зав. кафедрой экономики и менеджмента</w:t>
      </w:r>
      <w:r w:rsidRPr="0033171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3171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3171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31711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331711">
        <w:rPr>
          <w:rFonts w:ascii="Times New Roman" w:hAnsi="Times New Roman" w:cs="Times New Roman"/>
          <w:color w:val="000000"/>
          <w:sz w:val="28"/>
          <w:szCs w:val="28"/>
        </w:rPr>
        <w:t>С.В.Лукин</w:t>
      </w:r>
      <w:proofErr w:type="spellEnd"/>
    </w:p>
    <w:p w:rsidR="00331711" w:rsidRPr="00E653F6" w:rsidRDefault="00331711" w:rsidP="00331711">
      <w:pPr>
        <w:ind w:left="360"/>
        <w:rPr>
          <w:szCs w:val="28"/>
        </w:rPr>
      </w:pPr>
    </w:p>
    <w:p w:rsidR="00331711" w:rsidRPr="00E653F6" w:rsidRDefault="00331711" w:rsidP="00331711">
      <w:pPr>
        <w:rPr>
          <w:szCs w:val="28"/>
        </w:rPr>
      </w:pPr>
    </w:p>
    <w:p w:rsidR="000305DF" w:rsidRDefault="000305DF"/>
    <w:sectPr w:rsidR="000305D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232EC"/>
    <w:multiLevelType w:val="hybridMultilevel"/>
    <w:tmpl w:val="957AE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711"/>
    <w:rsid w:val="000305DF"/>
    <w:rsid w:val="00331711"/>
    <w:rsid w:val="00AD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781320-B0DD-4568-BE7E-CE326D92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711"/>
    <w:pPr>
      <w:spacing w:after="120" w:line="360" w:lineRule="auto"/>
      <w:ind w:firstLine="360"/>
    </w:pPr>
    <w:rPr>
      <w:rFonts w:eastAsiaTheme="minorEastAs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31711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33171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2024-03-13T10:43:00Z</dcterms:created>
  <dcterms:modified xsi:type="dcterms:W3CDTF">2024-03-13T10:44:00Z</dcterms:modified>
</cp:coreProperties>
</file>